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F2F6" w14:textId="77777777" w:rsidR="00187365" w:rsidRPr="005870F6" w:rsidRDefault="00000000">
      <w:pPr>
        <w:rPr>
          <w:rFonts w:ascii="黑体" w:eastAsia="黑体" w:hAnsi="黑体" w:cs="黑体" w:hint="eastAsia"/>
          <w:sz w:val="32"/>
          <w:szCs w:val="32"/>
          <w:shd w:val="clear" w:color="auto" w:fill="FFFFFF"/>
          <w:lang w:bidi="ar"/>
        </w:rPr>
      </w:pPr>
      <w:r w:rsidRPr="005870F6">
        <w:rPr>
          <w:rFonts w:ascii="黑体" w:eastAsia="黑体" w:hAnsi="黑体" w:cs="黑体"/>
          <w:sz w:val="32"/>
          <w:szCs w:val="32"/>
          <w:shd w:val="clear" w:color="auto" w:fill="FFFFFF"/>
          <w:lang w:bidi="ar"/>
        </w:rPr>
        <w:t>附件</w:t>
      </w:r>
      <w:r w:rsidRPr="005870F6">
        <w:rPr>
          <w:rFonts w:ascii="黑体" w:eastAsia="黑体" w:hAnsi="黑体" w:cs="黑体" w:hint="eastAsia"/>
          <w:sz w:val="32"/>
          <w:szCs w:val="32"/>
          <w:shd w:val="clear" w:color="auto" w:fill="FFFFFF"/>
          <w:lang w:bidi="ar"/>
        </w:rPr>
        <w:t>1</w:t>
      </w:r>
    </w:p>
    <w:p w14:paraId="06FAA45B" w14:textId="77777777" w:rsidR="00187365" w:rsidRPr="005870F6" w:rsidRDefault="00000000" w:rsidP="00F7266B">
      <w:pPr>
        <w:widowControl/>
        <w:shd w:val="clear" w:color="auto" w:fill="FFFFFF"/>
        <w:spacing w:line="560" w:lineRule="exact"/>
        <w:jc w:val="center"/>
        <w:outlineLvl w:val="0"/>
        <w:rPr>
          <w:rFonts w:ascii="方正小标宋简体" w:eastAsia="方正小标宋简体" w:hAnsi="方正小标宋简体" w:cs="方正小标宋简体" w:hint="eastAsia"/>
          <w:bCs/>
          <w:kern w:val="0"/>
          <w:sz w:val="44"/>
          <w:szCs w:val="44"/>
          <w:shd w:val="clear" w:color="auto" w:fill="FFFFFF"/>
        </w:rPr>
      </w:pPr>
      <w:r w:rsidRPr="005870F6">
        <w:rPr>
          <w:rFonts w:ascii="方正小标宋简体" w:eastAsia="方正小标宋简体" w:hAnsi="方正小标宋简体" w:cs="方正小标宋简体" w:hint="eastAsia"/>
          <w:bCs/>
          <w:kern w:val="0"/>
          <w:sz w:val="44"/>
          <w:szCs w:val="44"/>
          <w:shd w:val="clear" w:color="auto" w:fill="FFFFFF"/>
        </w:rPr>
        <w:t>福建省渔业资源监测中心沿海重点渔业水域生态与资源监测外业调查船舶租赁服务报价单</w:t>
      </w:r>
    </w:p>
    <w:p w14:paraId="587FFA7E" w14:textId="77777777" w:rsidR="00187365" w:rsidRPr="005870F6" w:rsidRDefault="00187365" w:rsidP="00F7266B">
      <w:pPr>
        <w:jc w:val="center"/>
        <w:rPr>
          <w:rFonts w:ascii="方正小标宋简体" w:eastAsia="方正小标宋简体" w:hAnsi="方正小标宋简体" w:cs="方正小标宋简体" w:hint="eastAsia"/>
          <w:sz w:val="40"/>
          <w:szCs w:val="40"/>
          <w:shd w:val="clear" w:color="auto" w:fill="FFFFFF"/>
          <w:lang w:bidi="ar"/>
        </w:rPr>
      </w:pPr>
    </w:p>
    <w:tbl>
      <w:tblPr>
        <w:tblStyle w:val="a8"/>
        <w:tblW w:w="8560" w:type="dxa"/>
        <w:tblLayout w:type="fixed"/>
        <w:tblLook w:val="04A0" w:firstRow="1" w:lastRow="0" w:firstColumn="1" w:lastColumn="0" w:noHBand="0" w:noVBand="1"/>
      </w:tblPr>
      <w:tblGrid>
        <w:gridCol w:w="2122"/>
        <w:gridCol w:w="2157"/>
        <w:gridCol w:w="2237"/>
        <w:gridCol w:w="2044"/>
      </w:tblGrid>
      <w:tr w:rsidR="005870F6" w:rsidRPr="005870F6" w14:paraId="79519376" w14:textId="77777777">
        <w:trPr>
          <w:trHeight w:hRule="exact" w:val="771"/>
        </w:trPr>
        <w:tc>
          <w:tcPr>
            <w:tcW w:w="2122" w:type="dxa"/>
            <w:vAlign w:val="center"/>
          </w:tcPr>
          <w:p w14:paraId="40B99FE5"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报价单位</w:t>
            </w:r>
          </w:p>
        </w:tc>
        <w:tc>
          <w:tcPr>
            <w:tcW w:w="6438" w:type="dxa"/>
            <w:gridSpan w:val="3"/>
            <w:vAlign w:val="center"/>
          </w:tcPr>
          <w:p w14:paraId="2C37F227"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2C512086" w14:textId="77777777">
        <w:trPr>
          <w:trHeight w:hRule="exact" w:val="771"/>
        </w:trPr>
        <w:tc>
          <w:tcPr>
            <w:tcW w:w="2122" w:type="dxa"/>
            <w:vAlign w:val="center"/>
          </w:tcPr>
          <w:p w14:paraId="49931924"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单位地址</w:t>
            </w:r>
          </w:p>
        </w:tc>
        <w:tc>
          <w:tcPr>
            <w:tcW w:w="6438" w:type="dxa"/>
            <w:gridSpan w:val="3"/>
            <w:vAlign w:val="center"/>
          </w:tcPr>
          <w:p w14:paraId="2B385CE9"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37533CBB" w14:textId="77777777">
        <w:trPr>
          <w:trHeight w:hRule="exact" w:val="771"/>
        </w:trPr>
        <w:tc>
          <w:tcPr>
            <w:tcW w:w="2122" w:type="dxa"/>
            <w:vAlign w:val="center"/>
          </w:tcPr>
          <w:p w14:paraId="3F599244"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联系人</w:t>
            </w:r>
          </w:p>
        </w:tc>
        <w:tc>
          <w:tcPr>
            <w:tcW w:w="2157" w:type="dxa"/>
            <w:vAlign w:val="center"/>
          </w:tcPr>
          <w:p w14:paraId="6A4D0F85"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c>
          <w:tcPr>
            <w:tcW w:w="2237" w:type="dxa"/>
            <w:vAlign w:val="center"/>
          </w:tcPr>
          <w:p w14:paraId="295952D6"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电话（手机）</w:t>
            </w:r>
          </w:p>
        </w:tc>
        <w:tc>
          <w:tcPr>
            <w:tcW w:w="2044" w:type="dxa"/>
            <w:vAlign w:val="center"/>
          </w:tcPr>
          <w:p w14:paraId="62CB9656"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6ADCD363" w14:textId="77777777">
        <w:trPr>
          <w:trHeight w:hRule="exact" w:val="771"/>
        </w:trPr>
        <w:tc>
          <w:tcPr>
            <w:tcW w:w="2122" w:type="dxa"/>
            <w:vAlign w:val="center"/>
          </w:tcPr>
          <w:p w14:paraId="0F4DA375"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传真号码</w:t>
            </w:r>
          </w:p>
        </w:tc>
        <w:tc>
          <w:tcPr>
            <w:tcW w:w="2157" w:type="dxa"/>
            <w:vAlign w:val="center"/>
          </w:tcPr>
          <w:p w14:paraId="30848AF5"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c>
          <w:tcPr>
            <w:tcW w:w="2237" w:type="dxa"/>
            <w:vAlign w:val="center"/>
          </w:tcPr>
          <w:p w14:paraId="67D3AF78"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电子邮箱</w:t>
            </w:r>
          </w:p>
        </w:tc>
        <w:tc>
          <w:tcPr>
            <w:tcW w:w="2044" w:type="dxa"/>
            <w:vAlign w:val="center"/>
          </w:tcPr>
          <w:p w14:paraId="3EFF7FF6"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26A7A26E" w14:textId="77777777" w:rsidTr="007E1E0F">
        <w:trPr>
          <w:trHeight w:val="1893"/>
        </w:trPr>
        <w:tc>
          <w:tcPr>
            <w:tcW w:w="4279" w:type="dxa"/>
            <w:gridSpan w:val="2"/>
            <w:vAlign w:val="center"/>
          </w:tcPr>
          <w:p w14:paraId="34A660B2" w14:textId="77777777" w:rsidR="00187365" w:rsidRPr="005870F6" w:rsidRDefault="00000000" w:rsidP="00F7266B">
            <w:pPr>
              <w:spacing w:line="560" w:lineRule="exact"/>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项目名称：</w:t>
            </w:r>
          </w:p>
          <w:p w14:paraId="6DD85D82" w14:textId="7A2DC12B" w:rsidR="00187365" w:rsidRPr="005870F6" w:rsidRDefault="00000000" w:rsidP="00F7266B">
            <w:pPr>
              <w:spacing w:line="560" w:lineRule="exact"/>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重要渔业物种资源监测任务</w:t>
            </w:r>
            <w:r w:rsidR="00B01F85" w:rsidRPr="005870F6">
              <w:rPr>
                <w:rFonts w:ascii="仿宋_GB2312" w:eastAsia="仿宋_GB2312" w:hAnsi="仿宋_GB2312" w:cs="仿宋_GB2312" w:hint="eastAsia"/>
                <w:b/>
                <w:bCs/>
                <w:sz w:val="28"/>
                <w:szCs w:val="28"/>
              </w:rPr>
              <w:t>-平潭岛</w:t>
            </w:r>
          </w:p>
        </w:tc>
        <w:tc>
          <w:tcPr>
            <w:tcW w:w="4281" w:type="dxa"/>
            <w:gridSpan w:val="2"/>
            <w:vAlign w:val="center"/>
          </w:tcPr>
          <w:p w14:paraId="2088440E" w14:textId="6005DE22" w:rsidR="00A62500" w:rsidRPr="005870F6" w:rsidRDefault="00000000" w:rsidP="00F7266B">
            <w:pPr>
              <w:spacing w:line="560" w:lineRule="exact"/>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含税报价（元/天）：</w:t>
            </w:r>
          </w:p>
        </w:tc>
      </w:tr>
      <w:tr w:rsidR="00187365" w:rsidRPr="005870F6" w14:paraId="21CA770C" w14:textId="77777777">
        <w:trPr>
          <w:trHeight w:val="1992"/>
        </w:trPr>
        <w:tc>
          <w:tcPr>
            <w:tcW w:w="2122" w:type="dxa"/>
            <w:vAlign w:val="center"/>
          </w:tcPr>
          <w:p w14:paraId="080F2B88"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报价单位签章</w:t>
            </w:r>
          </w:p>
        </w:tc>
        <w:tc>
          <w:tcPr>
            <w:tcW w:w="6438" w:type="dxa"/>
            <w:gridSpan w:val="3"/>
            <w:vAlign w:val="center"/>
          </w:tcPr>
          <w:p w14:paraId="4905C484"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p w14:paraId="7D50DA0F"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年   月   日</w:t>
            </w:r>
          </w:p>
        </w:tc>
      </w:tr>
    </w:tbl>
    <w:p w14:paraId="6F45DC1A" w14:textId="77777777" w:rsidR="00187365" w:rsidRPr="005870F6" w:rsidRDefault="00187365">
      <w:pPr>
        <w:spacing w:line="560" w:lineRule="exact"/>
        <w:rPr>
          <w:rFonts w:ascii="仿宋_GB2312" w:eastAsia="仿宋_GB2312" w:hAnsi="仿宋_GB2312" w:cs="仿宋_GB2312" w:hint="eastAsia"/>
          <w:sz w:val="32"/>
          <w:szCs w:val="32"/>
        </w:rPr>
      </w:pPr>
    </w:p>
    <w:p w14:paraId="6619BBFE" w14:textId="77777777" w:rsidR="00187365" w:rsidRPr="005870F6" w:rsidRDefault="00187365">
      <w:pPr>
        <w:spacing w:line="560" w:lineRule="exact"/>
        <w:rPr>
          <w:rFonts w:ascii="仿宋_GB2312" w:eastAsia="仿宋_GB2312" w:hAnsi="仿宋_GB2312" w:cs="仿宋_GB2312" w:hint="eastAsia"/>
          <w:sz w:val="32"/>
          <w:szCs w:val="32"/>
        </w:rPr>
      </w:pPr>
    </w:p>
    <w:p w14:paraId="044DE481" w14:textId="77777777" w:rsidR="00187365" w:rsidRPr="005870F6" w:rsidRDefault="00187365">
      <w:pPr>
        <w:spacing w:line="560" w:lineRule="exact"/>
        <w:rPr>
          <w:rFonts w:ascii="仿宋_GB2312" w:eastAsia="仿宋_GB2312" w:hAnsi="仿宋_GB2312" w:cs="仿宋_GB2312" w:hint="eastAsia"/>
          <w:sz w:val="32"/>
          <w:szCs w:val="32"/>
        </w:rPr>
      </w:pPr>
    </w:p>
    <w:p w14:paraId="3B43EB8D" w14:textId="77777777" w:rsidR="00187365" w:rsidRPr="005870F6" w:rsidRDefault="00187365">
      <w:pPr>
        <w:spacing w:line="560" w:lineRule="exact"/>
        <w:rPr>
          <w:rFonts w:ascii="仿宋_GB2312" w:eastAsia="仿宋_GB2312" w:hAnsi="仿宋_GB2312" w:cs="仿宋_GB2312" w:hint="eastAsia"/>
          <w:sz w:val="32"/>
          <w:szCs w:val="32"/>
        </w:rPr>
      </w:pPr>
    </w:p>
    <w:p w14:paraId="37B04D06" w14:textId="77777777" w:rsidR="00187365" w:rsidRPr="005870F6" w:rsidRDefault="00187365">
      <w:pPr>
        <w:spacing w:line="560" w:lineRule="exact"/>
        <w:rPr>
          <w:rFonts w:ascii="仿宋_GB2312" w:eastAsia="仿宋_GB2312" w:hAnsi="仿宋_GB2312" w:cs="仿宋_GB2312" w:hint="eastAsia"/>
          <w:sz w:val="32"/>
          <w:szCs w:val="32"/>
        </w:rPr>
      </w:pPr>
    </w:p>
    <w:p w14:paraId="0187BFFE" w14:textId="77777777" w:rsidR="00187365" w:rsidRPr="005870F6" w:rsidRDefault="00187365">
      <w:pPr>
        <w:spacing w:line="560" w:lineRule="exact"/>
        <w:rPr>
          <w:rFonts w:ascii="仿宋_GB2312" w:eastAsia="仿宋_GB2312" w:hAnsi="仿宋_GB2312" w:cs="仿宋_GB2312" w:hint="eastAsia"/>
          <w:sz w:val="32"/>
          <w:szCs w:val="32"/>
        </w:rPr>
      </w:pPr>
    </w:p>
    <w:p w14:paraId="4FDD1A76" w14:textId="77777777" w:rsidR="00187365" w:rsidRPr="005870F6" w:rsidRDefault="00000000">
      <w:pPr>
        <w:jc w:val="left"/>
        <w:rPr>
          <w:rFonts w:ascii="方正小标宋简体" w:eastAsia="方正小标宋简体" w:hAnsi="方正小标宋简体" w:cs="方正小标宋简体" w:hint="eastAsia"/>
          <w:sz w:val="40"/>
          <w:szCs w:val="40"/>
          <w:shd w:val="clear" w:color="auto" w:fill="FFFFFF"/>
          <w:lang w:bidi="ar"/>
        </w:rPr>
      </w:pPr>
      <w:r w:rsidRPr="005870F6">
        <w:rPr>
          <w:rFonts w:ascii="黑体" w:eastAsia="黑体" w:hAnsi="黑体" w:cs="黑体"/>
          <w:sz w:val="32"/>
          <w:szCs w:val="32"/>
          <w:shd w:val="clear" w:color="auto" w:fill="FFFFFF"/>
          <w:lang w:bidi="ar"/>
        </w:rPr>
        <w:lastRenderedPageBreak/>
        <w:t>附件2</w:t>
      </w:r>
    </w:p>
    <w:p w14:paraId="704CFAA1" w14:textId="77777777" w:rsidR="00187365" w:rsidRPr="005870F6" w:rsidRDefault="00000000" w:rsidP="00F7266B">
      <w:pPr>
        <w:widowControl/>
        <w:shd w:val="clear" w:color="auto" w:fill="FFFFFF"/>
        <w:spacing w:line="560" w:lineRule="exact"/>
        <w:jc w:val="center"/>
        <w:outlineLvl w:val="0"/>
        <w:rPr>
          <w:rFonts w:ascii="方正小标宋简体" w:eastAsia="方正小标宋简体" w:hAnsi="方正小标宋简体" w:cs="方正小标宋简体" w:hint="eastAsia"/>
          <w:bCs/>
          <w:kern w:val="0"/>
          <w:sz w:val="44"/>
          <w:szCs w:val="44"/>
          <w:shd w:val="clear" w:color="auto" w:fill="FFFFFF"/>
        </w:rPr>
      </w:pPr>
      <w:r w:rsidRPr="005870F6">
        <w:rPr>
          <w:rFonts w:ascii="方正小标宋简体" w:eastAsia="方正小标宋简体" w:hAnsi="方正小标宋简体" w:cs="方正小标宋简体" w:hint="eastAsia"/>
          <w:bCs/>
          <w:kern w:val="0"/>
          <w:sz w:val="44"/>
          <w:szCs w:val="44"/>
          <w:shd w:val="clear" w:color="auto" w:fill="FFFFFF"/>
        </w:rPr>
        <w:t>福建省渔业资源监测中心沿海重点渔业水域生态与资源监测外业调查船舶租赁服务报价单</w:t>
      </w:r>
    </w:p>
    <w:p w14:paraId="5437EF05" w14:textId="77777777" w:rsidR="00187365" w:rsidRPr="005870F6" w:rsidRDefault="00187365" w:rsidP="00F7266B">
      <w:pPr>
        <w:spacing w:line="560" w:lineRule="exact"/>
        <w:rPr>
          <w:rFonts w:ascii="仿宋_GB2312" w:eastAsia="仿宋_GB2312" w:hAnsi="仿宋_GB2312" w:cs="仿宋_GB2312" w:hint="eastAsia"/>
          <w:sz w:val="32"/>
          <w:szCs w:val="32"/>
        </w:rPr>
      </w:pPr>
    </w:p>
    <w:tbl>
      <w:tblPr>
        <w:tblStyle w:val="a8"/>
        <w:tblW w:w="8560" w:type="dxa"/>
        <w:tblLayout w:type="fixed"/>
        <w:tblLook w:val="04A0" w:firstRow="1" w:lastRow="0" w:firstColumn="1" w:lastColumn="0" w:noHBand="0" w:noVBand="1"/>
      </w:tblPr>
      <w:tblGrid>
        <w:gridCol w:w="2122"/>
        <w:gridCol w:w="2157"/>
        <w:gridCol w:w="2237"/>
        <w:gridCol w:w="2044"/>
      </w:tblGrid>
      <w:tr w:rsidR="005870F6" w:rsidRPr="005870F6" w14:paraId="3FB3BAE8" w14:textId="77777777">
        <w:trPr>
          <w:trHeight w:hRule="exact" w:val="771"/>
        </w:trPr>
        <w:tc>
          <w:tcPr>
            <w:tcW w:w="2122" w:type="dxa"/>
            <w:vAlign w:val="center"/>
          </w:tcPr>
          <w:p w14:paraId="00D96877"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报价单位</w:t>
            </w:r>
          </w:p>
        </w:tc>
        <w:tc>
          <w:tcPr>
            <w:tcW w:w="6438" w:type="dxa"/>
            <w:gridSpan w:val="3"/>
            <w:vAlign w:val="center"/>
          </w:tcPr>
          <w:p w14:paraId="2F8941F2"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1D795835" w14:textId="77777777">
        <w:trPr>
          <w:trHeight w:hRule="exact" w:val="771"/>
        </w:trPr>
        <w:tc>
          <w:tcPr>
            <w:tcW w:w="2122" w:type="dxa"/>
            <w:vAlign w:val="center"/>
          </w:tcPr>
          <w:p w14:paraId="6D161B07"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单位地址</w:t>
            </w:r>
          </w:p>
        </w:tc>
        <w:tc>
          <w:tcPr>
            <w:tcW w:w="6438" w:type="dxa"/>
            <w:gridSpan w:val="3"/>
            <w:vAlign w:val="center"/>
          </w:tcPr>
          <w:p w14:paraId="0417BB4E"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35A130D5" w14:textId="77777777">
        <w:trPr>
          <w:trHeight w:hRule="exact" w:val="771"/>
        </w:trPr>
        <w:tc>
          <w:tcPr>
            <w:tcW w:w="2122" w:type="dxa"/>
            <w:vAlign w:val="center"/>
          </w:tcPr>
          <w:p w14:paraId="5339BDEC"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联系人</w:t>
            </w:r>
          </w:p>
        </w:tc>
        <w:tc>
          <w:tcPr>
            <w:tcW w:w="2157" w:type="dxa"/>
            <w:vAlign w:val="center"/>
          </w:tcPr>
          <w:p w14:paraId="6937EA50"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c>
          <w:tcPr>
            <w:tcW w:w="2237" w:type="dxa"/>
            <w:vAlign w:val="center"/>
          </w:tcPr>
          <w:p w14:paraId="2124E844"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电话（手机）</w:t>
            </w:r>
          </w:p>
        </w:tc>
        <w:tc>
          <w:tcPr>
            <w:tcW w:w="2044" w:type="dxa"/>
            <w:vAlign w:val="center"/>
          </w:tcPr>
          <w:p w14:paraId="1FEF2D15"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7EF2BA96" w14:textId="77777777">
        <w:trPr>
          <w:trHeight w:hRule="exact" w:val="771"/>
        </w:trPr>
        <w:tc>
          <w:tcPr>
            <w:tcW w:w="2122" w:type="dxa"/>
            <w:vAlign w:val="center"/>
          </w:tcPr>
          <w:p w14:paraId="03DB29AF"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传真号码</w:t>
            </w:r>
          </w:p>
        </w:tc>
        <w:tc>
          <w:tcPr>
            <w:tcW w:w="2157" w:type="dxa"/>
            <w:vAlign w:val="center"/>
          </w:tcPr>
          <w:p w14:paraId="09DACAEF"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c>
          <w:tcPr>
            <w:tcW w:w="2237" w:type="dxa"/>
            <w:vAlign w:val="center"/>
          </w:tcPr>
          <w:p w14:paraId="29A7FAAF"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电子邮箱</w:t>
            </w:r>
          </w:p>
        </w:tc>
        <w:tc>
          <w:tcPr>
            <w:tcW w:w="2044" w:type="dxa"/>
            <w:vAlign w:val="center"/>
          </w:tcPr>
          <w:p w14:paraId="2C48C678"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70643FC6" w14:textId="77777777">
        <w:trPr>
          <w:trHeight w:val="1893"/>
        </w:trPr>
        <w:tc>
          <w:tcPr>
            <w:tcW w:w="4279" w:type="dxa"/>
            <w:gridSpan w:val="2"/>
            <w:vAlign w:val="center"/>
          </w:tcPr>
          <w:p w14:paraId="40ED1A42" w14:textId="77777777" w:rsidR="00187365" w:rsidRPr="005870F6" w:rsidRDefault="00000000" w:rsidP="00F7266B">
            <w:pPr>
              <w:spacing w:line="560" w:lineRule="exact"/>
              <w:jc w:val="left"/>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项目名称：</w:t>
            </w:r>
          </w:p>
          <w:p w14:paraId="631522ED" w14:textId="3F508620" w:rsidR="00187365" w:rsidRPr="005870F6" w:rsidRDefault="00B01F85" w:rsidP="00F7266B">
            <w:pPr>
              <w:spacing w:line="560" w:lineRule="exact"/>
              <w:jc w:val="left"/>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重要渔业物种资源监测任务-东山岛</w:t>
            </w:r>
          </w:p>
        </w:tc>
        <w:tc>
          <w:tcPr>
            <w:tcW w:w="4281" w:type="dxa"/>
            <w:gridSpan w:val="2"/>
            <w:vAlign w:val="center"/>
          </w:tcPr>
          <w:p w14:paraId="3CE9CCD8" w14:textId="03017FE1" w:rsidR="00A62500" w:rsidRPr="005870F6" w:rsidRDefault="00000000" w:rsidP="00A62500">
            <w:pPr>
              <w:spacing w:line="560" w:lineRule="exact"/>
              <w:jc w:val="left"/>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含税报价（元/天）：</w:t>
            </w:r>
            <w:r w:rsidR="00A62500" w:rsidRPr="005870F6">
              <w:rPr>
                <w:rFonts w:ascii="仿宋_GB2312" w:eastAsia="仿宋_GB2312" w:hAnsi="仿宋_GB2312" w:cs="仿宋_GB2312" w:hint="eastAsia"/>
                <w:b/>
                <w:bCs/>
                <w:sz w:val="28"/>
                <w:szCs w:val="28"/>
              </w:rPr>
              <w:t xml:space="preserve"> </w:t>
            </w:r>
          </w:p>
        </w:tc>
      </w:tr>
      <w:tr w:rsidR="00187365" w:rsidRPr="005870F6" w14:paraId="41626917" w14:textId="77777777">
        <w:trPr>
          <w:trHeight w:val="1992"/>
        </w:trPr>
        <w:tc>
          <w:tcPr>
            <w:tcW w:w="2122" w:type="dxa"/>
            <w:vAlign w:val="center"/>
          </w:tcPr>
          <w:p w14:paraId="50EF8FCE"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报价单位签章</w:t>
            </w:r>
          </w:p>
        </w:tc>
        <w:tc>
          <w:tcPr>
            <w:tcW w:w="6438" w:type="dxa"/>
            <w:gridSpan w:val="3"/>
            <w:vAlign w:val="center"/>
          </w:tcPr>
          <w:p w14:paraId="116CBBDD"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p w14:paraId="136FC197"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年   月   日</w:t>
            </w:r>
          </w:p>
        </w:tc>
      </w:tr>
    </w:tbl>
    <w:p w14:paraId="776669C6" w14:textId="77777777" w:rsidR="00187365" w:rsidRPr="005870F6" w:rsidRDefault="00187365" w:rsidP="00F7266B">
      <w:pPr>
        <w:spacing w:line="560" w:lineRule="exact"/>
        <w:rPr>
          <w:rFonts w:ascii="仿宋_GB2312" w:eastAsia="仿宋_GB2312" w:hAnsi="仿宋_GB2312" w:cs="仿宋_GB2312" w:hint="eastAsia"/>
          <w:sz w:val="32"/>
          <w:szCs w:val="32"/>
        </w:rPr>
      </w:pPr>
    </w:p>
    <w:p w14:paraId="2EF4C9A4" w14:textId="77777777" w:rsidR="00187365" w:rsidRPr="005870F6" w:rsidRDefault="00187365" w:rsidP="00F7266B">
      <w:pPr>
        <w:spacing w:line="560" w:lineRule="exact"/>
        <w:rPr>
          <w:rFonts w:ascii="仿宋_GB2312" w:eastAsia="仿宋_GB2312" w:hAnsi="仿宋_GB2312" w:cs="仿宋_GB2312" w:hint="eastAsia"/>
          <w:sz w:val="32"/>
          <w:szCs w:val="32"/>
        </w:rPr>
      </w:pPr>
    </w:p>
    <w:p w14:paraId="7FE86407" w14:textId="77777777" w:rsidR="00187365" w:rsidRPr="005870F6" w:rsidRDefault="00187365" w:rsidP="00F7266B">
      <w:pPr>
        <w:spacing w:line="560" w:lineRule="exact"/>
        <w:rPr>
          <w:rFonts w:ascii="仿宋_GB2312" w:eastAsia="仿宋_GB2312" w:hAnsi="仿宋_GB2312" w:cs="仿宋_GB2312" w:hint="eastAsia"/>
          <w:sz w:val="32"/>
          <w:szCs w:val="32"/>
        </w:rPr>
      </w:pPr>
    </w:p>
    <w:p w14:paraId="5A8DF503" w14:textId="77777777" w:rsidR="00F7266B" w:rsidRPr="005870F6" w:rsidRDefault="00F7266B" w:rsidP="00F7266B">
      <w:pPr>
        <w:spacing w:line="560" w:lineRule="exact"/>
        <w:rPr>
          <w:rFonts w:ascii="仿宋_GB2312" w:eastAsia="仿宋_GB2312" w:hAnsi="仿宋_GB2312" w:cs="仿宋_GB2312" w:hint="eastAsia"/>
          <w:sz w:val="32"/>
          <w:szCs w:val="32"/>
        </w:rPr>
      </w:pPr>
    </w:p>
    <w:p w14:paraId="11525D60" w14:textId="77777777" w:rsidR="00187365" w:rsidRPr="005870F6" w:rsidRDefault="00187365" w:rsidP="00F7266B">
      <w:pPr>
        <w:spacing w:line="560" w:lineRule="exact"/>
        <w:rPr>
          <w:rFonts w:ascii="仿宋_GB2312" w:eastAsia="仿宋_GB2312" w:hAnsi="仿宋_GB2312" w:cs="仿宋_GB2312" w:hint="eastAsia"/>
          <w:sz w:val="32"/>
          <w:szCs w:val="32"/>
        </w:rPr>
      </w:pPr>
    </w:p>
    <w:p w14:paraId="4815A880" w14:textId="77777777" w:rsidR="00187365" w:rsidRPr="005870F6" w:rsidRDefault="00187365" w:rsidP="00F7266B">
      <w:pPr>
        <w:spacing w:line="560" w:lineRule="exact"/>
        <w:rPr>
          <w:rFonts w:ascii="仿宋_GB2312" w:eastAsia="仿宋_GB2312" w:hAnsi="仿宋_GB2312" w:cs="仿宋_GB2312" w:hint="eastAsia"/>
          <w:sz w:val="32"/>
          <w:szCs w:val="32"/>
        </w:rPr>
      </w:pPr>
    </w:p>
    <w:p w14:paraId="01EE11FE" w14:textId="77777777" w:rsidR="00187365" w:rsidRPr="005870F6" w:rsidRDefault="00000000" w:rsidP="00F7266B">
      <w:pPr>
        <w:jc w:val="left"/>
        <w:rPr>
          <w:rFonts w:ascii="方正小标宋简体" w:eastAsia="方正小标宋简体" w:hAnsi="方正小标宋简体" w:cs="方正小标宋简体" w:hint="eastAsia"/>
          <w:sz w:val="40"/>
          <w:szCs w:val="40"/>
          <w:shd w:val="clear" w:color="auto" w:fill="FFFFFF"/>
          <w:lang w:bidi="ar"/>
        </w:rPr>
      </w:pPr>
      <w:r w:rsidRPr="005870F6">
        <w:rPr>
          <w:rFonts w:ascii="黑体" w:eastAsia="黑体" w:hAnsi="黑体" w:cs="黑体"/>
          <w:sz w:val="32"/>
          <w:szCs w:val="32"/>
          <w:shd w:val="clear" w:color="auto" w:fill="FFFFFF"/>
          <w:lang w:bidi="ar"/>
        </w:rPr>
        <w:lastRenderedPageBreak/>
        <w:t>附件3</w:t>
      </w:r>
    </w:p>
    <w:p w14:paraId="2534E86F" w14:textId="77777777" w:rsidR="00187365" w:rsidRPr="005870F6" w:rsidRDefault="00000000" w:rsidP="00F7266B">
      <w:pPr>
        <w:widowControl/>
        <w:shd w:val="clear" w:color="auto" w:fill="FFFFFF"/>
        <w:spacing w:line="560" w:lineRule="exact"/>
        <w:jc w:val="center"/>
        <w:outlineLvl w:val="0"/>
        <w:rPr>
          <w:rFonts w:ascii="方正小标宋简体" w:eastAsia="方正小标宋简体" w:hAnsi="方正小标宋简体" w:cs="方正小标宋简体" w:hint="eastAsia"/>
          <w:bCs/>
          <w:kern w:val="0"/>
          <w:sz w:val="44"/>
          <w:szCs w:val="44"/>
          <w:shd w:val="clear" w:color="auto" w:fill="FFFFFF"/>
        </w:rPr>
      </w:pPr>
      <w:r w:rsidRPr="005870F6">
        <w:rPr>
          <w:rFonts w:ascii="方正小标宋简体" w:eastAsia="方正小标宋简体" w:hAnsi="方正小标宋简体" w:cs="方正小标宋简体" w:hint="eastAsia"/>
          <w:bCs/>
          <w:kern w:val="0"/>
          <w:sz w:val="44"/>
          <w:szCs w:val="44"/>
          <w:shd w:val="clear" w:color="auto" w:fill="FFFFFF"/>
        </w:rPr>
        <w:t>福建省渔业资源监测中心沿海重点渔业水域生态与资源监测外业调查船舶租赁服务报价单</w:t>
      </w:r>
    </w:p>
    <w:p w14:paraId="79C5B5C7" w14:textId="77777777" w:rsidR="00187365" w:rsidRPr="005870F6" w:rsidRDefault="00187365" w:rsidP="00F7266B">
      <w:pPr>
        <w:spacing w:line="560" w:lineRule="exact"/>
        <w:rPr>
          <w:rFonts w:ascii="仿宋_GB2312" w:eastAsia="仿宋_GB2312" w:hAnsi="仿宋_GB2312" w:cs="仿宋_GB2312" w:hint="eastAsia"/>
          <w:sz w:val="32"/>
          <w:szCs w:val="32"/>
        </w:rPr>
      </w:pPr>
    </w:p>
    <w:tbl>
      <w:tblPr>
        <w:tblStyle w:val="a8"/>
        <w:tblW w:w="8560" w:type="dxa"/>
        <w:tblLayout w:type="fixed"/>
        <w:tblLook w:val="04A0" w:firstRow="1" w:lastRow="0" w:firstColumn="1" w:lastColumn="0" w:noHBand="0" w:noVBand="1"/>
      </w:tblPr>
      <w:tblGrid>
        <w:gridCol w:w="2122"/>
        <w:gridCol w:w="2157"/>
        <w:gridCol w:w="2237"/>
        <w:gridCol w:w="2044"/>
      </w:tblGrid>
      <w:tr w:rsidR="005870F6" w:rsidRPr="005870F6" w14:paraId="242095CC" w14:textId="77777777">
        <w:trPr>
          <w:trHeight w:hRule="exact" w:val="771"/>
        </w:trPr>
        <w:tc>
          <w:tcPr>
            <w:tcW w:w="2122" w:type="dxa"/>
            <w:vAlign w:val="center"/>
          </w:tcPr>
          <w:p w14:paraId="30DB80C4"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报价单位</w:t>
            </w:r>
          </w:p>
        </w:tc>
        <w:tc>
          <w:tcPr>
            <w:tcW w:w="6438" w:type="dxa"/>
            <w:gridSpan w:val="3"/>
            <w:vAlign w:val="center"/>
          </w:tcPr>
          <w:p w14:paraId="6FE7A136"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2B0A4657" w14:textId="77777777">
        <w:trPr>
          <w:trHeight w:hRule="exact" w:val="771"/>
        </w:trPr>
        <w:tc>
          <w:tcPr>
            <w:tcW w:w="2122" w:type="dxa"/>
            <w:vAlign w:val="center"/>
          </w:tcPr>
          <w:p w14:paraId="111F6C48"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单位地址</w:t>
            </w:r>
          </w:p>
        </w:tc>
        <w:tc>
          <w:tcPr>
            <w:tcW w:w="6438" w:type="dxa"/>
            <w:gridSpan w:val="3"/>
            <w:vAlign w:val="center"/>
          </w:tcPr>
          <w:p w14:paraId="7D89D055"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12740F3D" w14:textId="77777777">
        <w:trPr>
          <w:trHeight w:hRule="exact" w:val="771"/>
        </w:trPr>
        <w:tc>
          <w:tcPr>
            <w:tcW w:w="2122" w:type="dxa"/>
            <w:vAlign w:val="center"/>
          </w:tcPr>
          <w:p w14:paraId="44393C04"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联系人</w:t>
            </w:r>
          </w:p>
        </w:tc>
        <w:tc>
          <w:tcPr>
            <w:tcW w:w="2157" w:type="dxa"/>
            <w:vAlign w:val="center"/>
          </w:tcPr>
          <w:p w14:paraId="62C03912"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c>
          <w:tcPr>
            <w:tcW w:w="2237" w:type="dxa"/>
            <w:vAlign w:val="center"/>
          </w:tcPr>
          <w:p w14:paraId="035A5CA8"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电话（手机）</w:t>
            </w:r>
          </w:p>
        </w:tc>
        <w:tc>
          <w:tcPr>
            <w:tcW w:w="2044" w:type="dxa"/>
            <w:vAlign w:val="center"/>
          </w:tcPr>
          <w:p w14:paraId="3CA148D6"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6E4E595F" w14:textId="77777777">
        <w:trPr>
          <w:trHeight w:hRule="exact" w:val="771"/>
        </w:trPr>
        <w:tc>
          <w:tcPr>
            <w:tcW w:w="2122" w:type="dxa"/>
            <w:vAlign w:val="center"/>
          </w:tcPr>
          <w:p w14:paraId="0979544E"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传真号码</w:t>
            </w:r>
          </w:p>
        </w:tc>
        <w:tc>
          <w:tcPr>
            <w:tcW w:w="2157" w:type="dxa"/>
            <w:vAlign w:val="center"/>
          </w:tcPr>
          <w:p w14:paraId="0EA3F035"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c>
          <w:tcPr>
            <w:tcW w:w="2237" w:type="dxa"/>
            <w:vAlign w:val="center"/>
          </w:tcPr>
          <w:p w14:paraId="4242D9C0"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电子邮箱</w:t>
            </w:r>
          </w:p>
        </w:tc>
        <w:tc>
          <w:tcPr>
            <w:tcW w:w="2044" w:type="dxa"/>
            <w:vAlign w:val="center"/>
          </w:tcPr>
          <w:p w14:paraId="19A872F1"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tc>
      </w:tr>
      <w:tr w:rsidR="005870F6" w:rsidRPr="005870F6" w14:paraId="1F0D72C0" w14:textId="77777777">
        <w:trPr>
          <w:trHeight w:val="1893"/>
        </w:trPr>
        <w:tc>
          <w:tcPr>
            <w:tcW w:w="4279" w:type="dxa"/>
            <w:gridSpan w:val="2"/>
            <w:vAlign w:val="center"/>
          </w:tcPr>
          <w:p w14:paraId="4EC778D6" w14:textId="77777777" w:rsidR="00187365" w:rsidRPr="005870F6" w:rsidRDefault="00000000" w:rsidP="00F7266B">
            <w:pPr>
              <w:spacing w:line="560" w:lineRule="exact"/>
              <w:jc w:val="left"/>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项目名称：</w:t>
            </w:r>
          </w:p>
          <w:p w14:paraId="5573962A" w14:textId="3C6E9E50" w:rsidR="00187365" w:rsidRPr="005870F6" w:rsidRDefault="00B01F85" w:rsidP="00F7266B">
            <w:pPr>
              <w:spacing w:line="560" w:lineRule="exact"/>
              <w:jc w:val="left"/>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重点海水养殖水域（</w:t>
            </w:r>
            <w:proofErr w:type="gramStart"/>
            <w:r w:rsidRPr="005870F6">
              <w:rPr>
                <w:rFonts w:ascii="仿宋_GB2312" w:eastAsia="仿宋_GB2312" w:hAnsi="仿宋_GB2312" w:cs="仿宋_GB2312" w:hint="eastAsia"/>
                <w:b/>
                <w:bCs/>
                <w:sz w:val="28"/>
                <w:szCs w:val="28"/>
              </w:rPr>
              <w:t>国控水域</w:t>
            </w:r>
            <w:proofErr w:type="gramEnd"/>
            <w:r w:rsidRPr="005870F6">
              <w:rPr>
                <w:rFonts w:ascii="仿宋_GB2312" w:eastAsia="仿宋_GB2312" w:hAnsi="仿宋_GB2312" w:cs="仿宋_GB2312" w:hint="eastAsia"/>
                <w:b/>
                <w:bCs/>
                <w:sz w:val="28"/>
                <w:szCs w:val="28"/>
              </w:rPr>
              <w:t>）监测任务</w:t>
            </w:r>
          </w:p>
        </w:tc>
        <w:tc>
          <w:tcPr>
            <w:tcW w:w="4281" w:type="dxa"/>
            <w:gridSpan w:val="2"/>
            <w:vAlign w:val="center"/>
          </w:tcPr>
          <w:p w14:paraId="4E549CBA" w14:textId="76345F67" w:rsidR="00A62500" w:rsidRPr="005870F6" w:rsidRDefault="00000000" w:rsidP="00A62500">
            <w:pPr>
              <w:spacing w:line="560" w:lineRule="exact"/>
              <w:jc w:val="left"/>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含税报价（元/天）：</w:t>
            </w:r>
            <w:r w:rsidR="00A62500" w:rsidRPr="005870F6">
              <w:rPr>
                <w:rFonts w:ascii="仿宋_GB2312" w:eastAsia="仿宋_GB2312" w:hAnsi="仿宋_GB2312" w:cs="仿宋_GB2312" w:hint="eastAsia"/>
                <w:b/>
                <w:bCs/>
                <w:sz w:val="28"/>
                <w:szCs w:val="28"/>
              </w:rPr>
              <w:t xml:space="preserve"> </w:t>
            </w:r>
          </w:p>
        </w:tc>
      </w:tr>
      <w:tr w:rsidR="00187365" w:rsidRPr="005870F6" w14:paraId="33871841" w14:textId="77777777">
        <w:trPr>
          <w:trHeight w:val="1992"/>
        </w:trPr>
        <w:tc>
          <w:tcPr>
            <w:tcW w:w="2122" w:type="dxa"/>
            <w:vAlign w:val="center"/>
          </w:tcPr>
          <w:p w14:paraId="61F7E7CB"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报价单位签章</w:t>
            </w:r>
          </w:p>
        </w:tc>
        <w:tc>
          <w:tcPr>
            <w:tcW w:w="6438" w:type="dxa"/>
            <w:gridSpan w:val="3"/>
            <w:vAlign w:val="center"/>
          </w:tcPr>
          <w:p w14:paraId="7E8451DA" w14:textId="77777777" w:rsidR="00187365" w:rsidRPr="005870F6" w:rsidRDefault="00187365" w:rsidP="00F7266B">
            <w:pPr>
              <w:spacing w:line="560" w:lineRule="exact"/>
              <w:jc w:val="center"/>
              <w:rPr>
                <w:rFonts w:ascii="仿宋_GB2312" w:eastAsia="仿宋_GB2312" w:hAnsi="仿宋_GB2312" w:cs="仿宋_GB2312" w:hint="eastAsia"/>
                <w:b/>
                <w:bCs/>
                <w:sz w:val="28"/>
                <w:szCs w:val="28"/>
              </w:rPr>
            </w:pPr>
          </w:p>
          <w:p w14:paraId="354502BF" w14:textId="77777777" w:rsidR="00187365" w:rsidRPr="005870F6" w:rsidRDefault="00000000" w:rsidP="00F7266B">
            <w:pPr>
              <w:spacing w:line="560" w:lineRule="exact"/>
              <w:jc w:val="center"/>
              <w:rPr>
                <w:rFonts w:ascii="仿宋_GB2312" w:eastAsia="仿宋_GB2312" w:hAnsi="仿宋_GB2312" w:cs="仿宋_GB2312" w:hint="eastAsia"/>
                <w:b/>
                <w:bCs/>
                <w:sz w:val="28"/>
                <w:szCs w:val="28"/>
              </w:rPr>
            </w:pPr>
            <w:r w:rsidRPr="005870F6">
              <w:rPr>
                <w:rFonts w:ascii="仿宋_GB2312" w:eastAsia="仿宋_GB2312" w:hAnsi="仿宋_GB2312" w:cs="仿宋_GB2312" w:hint="eastAsia"/>
                <w:b/>
                <w:bCs/>
                <w:sz w:val="28"/>
                <w:szCs w:val="28"/>
              </w:rPr>
              <w:t>年   月   日</w:t>
            </w:r>
          </w:p>
        </w:tc>
      </w:tr>
    </w:tbl>
    <w:p w14:paraId="60BA384C" w14:textId="77777777" w:rsidR="00187365" w:rsidRPr="005870F6" w:rsidRDefault="00187365" w:rsidP="00F7266B">
      <w:pPr>
        <w:spacing w:line="560" w:lineRule="exact"/>
        <w:rPr>
          <w:rFonts w:ascii="仿宋_GB2312" w:eastAsia="仿宋_GB2312" w:hAnsi="仿宋_GB2312" w:cs="仿宋_GB2312" w:hint="eastAsia"/>
          <w:sz w:val="32"/>
          <w:szCs w:val="32"/>
        </w:rPr>
      </w:pPr>
    </w:p>
    <w:p w14:paraId="630EAEC6" w14:textId="77777777" w:rsidR="00187365" w:rsidRPr="005870F6" w:rsidRDefault="00187365" w:rsidP="00F7266B">
      <w:pPr>
        <w:spacing w:line="560" w:lineRule="exact"/>
        <w:rPr>
          <w:rFonts w:ascii="仿宋_GB2312" w:eastAsia="仿宋_GB2312" w:hAnsi="仿宋_GB2312" w:cs="仿宋_GB2312" w:hint="eastAsia"/>
          <w:sz w:val="32"/>
          <w:szCs w:val="32"/>
        </w:rPr>
      </w:pPr>
    </w:p>
    <w:p w14:paraId="5D677164" w14:textId="77777777" w:rsidR="00F7266B" w:rsidRPr="005870F6" w:rsidRDefault="00F7266B" w:rsidP="00F7266B">
      <w:pPr>
        <w:spacing w:line="560" w:lineRule="exact"/>
        <w:rPr>
          <w:rFonts w:ascii="仿宋_GB2312" w:eastAsia="仿宋_GB2312" w:hAnsi="仿宋_GB2312" w:cs="仿宋_GB2312" w:hint="eastAsia"/>
          <w:sz w:val="32"/>
          <w:szCs w:val="32"/>
        </w:rPr>
      </w:pPr>
    </w:p>
    <w:p w14:paraId="19A170E9" w14:textId="77777777" w:rsidR="00F7266B" w:rsidRPr="005870F6" w:rsidRDefault="00F7266B" w:rsidP="00F7266B">
      <w:pPr>
        <w:spacing w:line="560" w:lineRule="exact"/>
        <w:rPr>
          <w:rFonts w:ascii="仿宋_GB2312" w:eastAsia="仿宋_GB2312" w:hAnsi="仿宋_GB2312" w:cs="仿宋_GB2312" w:hint="eastAsia"/>
          <w:sz w:val="32"/>
          <w:szCs w:val="32"/>
        </w:rPr>
      </w:pPr>
    </w:p>
    <w:p w14:paraId="6EBB307B" w14:textId="77777777" w:rsidR="00F7266B" w:rsidRPr="005870F6" w:rsidRDefault="00F7266B" w:rsidP="00F7266B">
      <w:pPr>
        <w:spacing w:line="560" w:lineRule="exact"/>
        <w:rPr>
          <w:rFonts w:ascii="仿宋_GB2312" w:eastAsia="仿宋_GB2312" w:hAnsi="仿宋_GB2312" w:cs="仿宋_GB2312" w:hint="eastAsia"/>
          <w:sz w:val="32"/>
          <w:szCs w:val="32"/>
        </w:rPr>
      </w:pPr>
    </w:p>
    <w:p w14:paraId="0FA1E6E4" w14:textId="77777777" w:rsidR="00F7266B" w:rsidRPr="005870F6" w:rsidRDefault="00F7266B" w:rsidP="00F7266B">
      <w:pPr>
        <w:spacing w:line="560" w:lineRule="exact"/>
        <w:rPr>
          <w:rFonts w:ascii="仿宋_GB2312" w:eastAsia="仿宋_GB2312" w:hAnsi="仿宋_GB2312" w:cs="仿宋_GB2312" w:hint="eastAsia"/>
          <w:sz w:val="32"/>
          <w:szCs w:val="32"/>
        </w:rPr>
      </w:pPr>
    </w:p>
    <w:sectPr w:rsidR="00F7266B" w:rsidRPr="005870F6">
      <w:pgSz w:w="11906" w:h="16838"/>
      <w:pgMar w:top="2098"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316C" w14:textId="77777777" w:rsidR="00A6386A" w:rsidRDefault="00A6386A" w:rsidP="007C581F">
      <w:pPr>
        <w:ind w:firstLine="420"/>
        <w:rPr>
          <w:rFonts w:hint="eastAsia"/>
        </w:rPr>
      </w:pPr>
      <w:r>
        <w:separator/>
      </w:r>
    </w:p>
  </w:endnote>
  <w:endnote w:type="continuationSeparator" w:id="0">
    <w:p w14:paraId="7BD70812" w14:textId="77777777" w:rsidR="00A6386A" w:rsidRDefault="00A6386A" w:rsidP="007C581F">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F2E2" w14:textId="77777777" w:rsidR="00A6386A" w:rsidRDefault="00A6386A" w:rsidP="007C581F">
      <w:pPr>
        <w:ind w:firstLine="420"/>
        <w:rPr>
          <w:rFonts w:hint="eastAsia"/>
        </w:rPr>
      </w:pPr>
      <w:r>
        <w:separator/>
      </w:r>
    </w:p>
  </w:footnote>
  <w:footnote w:type="continuationSeparator" w:id="0">
    <w:p w14:paraId="44E52AFC" w14:textId="77777777" w:rsidR="00A6386A" w:rsidRDefault="00A6386A" w:rsidP="007C581F">
      <w:pPr>
        <w:ind w:firstLine="42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EyOWZjMWQ0ZDkwNTAzOTk4M2FmMDJhMjY4MTZjZDkifQ=="/>
  </w:docVars>
  <w:rsids>
    <w:rsidRoot w:val="00F86BEE"/>
    <w:rsid w:val="00010949"/>
    <w:rsid w:val="00013132"/>
    <w:rsid w:val="00022730"/>
    <w:rsid w:val="00031D99"/>
    <w:rsid w:val="00036B69"/>
    <w:rsid w:val="00040DE5"/>
    <w:rsid w:val="00046A06"/>
    <w:rsid w:val="0005346C"/>
    <w:rsid w:val="000575CD"/>
    <w:rsid w:val="00064E82"/>
    <w:rsid w:val="0009160D"/>
    <w:rsid w:val="00091AF6"/>
    <w:rsid w:val="00095FC0"/>
    <w:rsid w:val="000A7C79"/>
    <w:rsid w:val="000B59FF"/>
    <w:rsid w:val="000C3A2B"/>
    <w:rsid w:val="000D3959"/>
    <w:rsid w:val="000D3EFC"/>
    <w:rsid w:val="00100E9A"/>
    <w:rsid w:val="00116467"/>
    <w:rsid w:val="00116DCF"/>
    <w:rsid w:val="0012264F"/>
    <w:rsid w:val="00145F16"/>
    <w:rsid w:val="00155EA5"/>
    <w:rsid w:val="00163A02"/>
    <w:rsid w:val="0016679E"/>
    <w:rsid w:val="00175E52"/>
    <w:rsid w:val="00182319"/>
    <w:rsid w:val="00187365"/>
    <w:rsid w:val="001A2E61"/>
    <w:rsid w:val="001B55ED"/>
    <w:rsid w:val="001D1388"/>
    <w:rsid w:val="001D22EC"/>
    <w:rsid w:val="001D6824"/>
    <w:rsid w:val="001F0F52"/>
    <w:rsid w:val="00211902"/>
    <w:rsid w:val="00214108"/>
    <w:rsid w:val="00217C8B"/>
    <w:rsid w:val="00237164"/>
    <w:rsid w:val="00240389"/>
    <w:rsid w:val="002405E2"/>
    <w:rsid w:val="00266BBE"/>
    <w:rsid w:val="00275470"/>
    <w:rsid w:val="00290F02"/>
    <w:rsid w:val="002A1E6A"/>
    <w:rsid w:val="002F09BB"/>
    <w:rsid w:val="0032195B"/>
    <w:rsid w:val="00353F48"/>
    <w:rsid w:val="00361473"/>
    <w:rsid w:val="00361568"/>
    <w:rsid w:val="00366C30"/>
    <w:rsid w:val="00371F5B"/>
    <w:rsid w:val="0038102A"/>
    <w:rsid w:val="00392A27"/>
    <w:rsid w:val="00394770"/>
    <w:rsid w:val="003A32C5"/>
    <w:rsid w:val="003B2FB8"/>
    <w:rsid w:val="003C7593"/>
    <w:rsid w:val="003E2339"/>
    <w:rsid w:val="004171F6"/>
    <w:rsid w:val="004176C4"/>
    <w:rsid w:val="0042480E"/>
    <w:rsid w:val="0043715F"/>
    <w:rsid w:val="00442A1F"/>
    <w:rsid w:val="00474060"/>
    <w:rsid w:val="00474109"/>
    <w:rsid w:val="00482EF9"/>
    <w:rsid w:val="004965D8"/>
    <w:rsid w:val="004B3C1E"/>
    <w:rsid w:val="0050293F"/>
    <w:rsid w:val="00513207"/>
    <w:rsid w:val="005511B1"/>
    <w:rsid w:val="00570797"/>
    <w:rsid w:val="005870F6"/>
    <w:rsid w:val="005C2129"/>
    <w:rsid w:val="005D552A"/>
    <w:rsid w:val="005E3708"/>
    <w:rsid w:val="005F2733"/>
    <w:rsid w:val="006213C4"/>
    <w:rsid w:val="00631E6E"/>
    <w:rsid w:val="006556AC"/>
    <w:rsid w:val="0066340C"/>
    <w:rsid w:val="00670BD6"/>
    <w:rsid w:val="00677F0E"/>
    <w:rsid w:val="00693D92"/>
    <w:rsid w:val="006A6B4C"/>
    <w:rsid w:val="006B46D2"/>
    <w:rsid w:val="006B513C"/>
    <w:rsid w:val="006C784A"/>
    <w:rsid w:val="006E3DD7"/>
    <w:rsid w:val="006F2D73"/>
    <w:rsid w:val="006F6705"/>
    <w:rsid w:val="00706382"/>
    <w:rsid w:val="00706FD4"/>
    <w:rsid w:val="00713A15"/>
    <w:rsid w:val="00727928"/>
    <w:rsid w:val="00730A1F"/>
    <w:rsid w:val="00746619"/>
    <w:rsid w:val="00750851"/>
    <w:rsid w:val="00754853"/>
    <w:rsid w:val="00760917"/>
    <w:rsid w:val="00766ED1"/>
    <w:rsid w:val="00781A47"/>
    <w:rsid w:val="007875F7"/>
    <w:rsid w:val="00796965"/>
    <w:rsid w:val="007B05B1"/>
    <w:rsid w:val="007B08D6"/>
    <w:rsid w:val="007B0B0A"/>
    <w:rsid w:val="007C2D5C"/>
    <w:rsid w:val="007C32D7"/>
    <w:rsid w:val="007C581F"/>
    <w:rsid w:val="007D17B5"/>
    <w:rsid w:val="007D78FB"/>
    <w:rsid w:val="007E1E0F"/>
    <w:rsid w:val="007F115C"/>
    <w:rsid w:val="008304A4"/>
    <w:rsid w:val="0085668F"/>
    <w:rsid w:val="0088797E"/>
    <w:rsid w:val="00891D4C"/>
    <w:rsid w:val="008A1D15"/>
    <w:rsid w:val="008A300F"/>
    <w:rsid w:val="008B081F"/>
    <w:rsid w:val="008C498D"/>
    <w:rsid w:val="0091017E"/>
    <w:rsid w:val="00927E51"/>
    <w:rsid w:val="00947D23"/>
    <w:rsid w:val="009559C5"/>
    <w:rsid w:val="009658E5"/>
    <w:rsid w:val="00972864"/>
    <w:rsid w:val="009B78CB"/>
    <w:rsid w:val="009B7E78"/>
    <w:rsid w:val="009D3321"/>
    <w:rsid w:val="009E3FE2"/>
    <w:rsid w:val="009E6349"/>
    <w:rsid w:val="00A0387C"/>
    <w:rsid w:val="00A070D7"/>
    <w:rsid w:val="00A079F2"/>
    <w:rsid w:val="00A100F7"/>
    <w:rsid w:val="00A10C0C"/>
    <w:rsid w:val="00A1621A"/>
    <w:rsid w:val="00A23BBF"/>
    <w:rsid w:val="00A26811"/>
    <w:rsid w:val="00A35F54"/>
    <w:rsid w:val="00A53872"/>
    <w:rsid w:val="00A555BC"/>
    <w:rsid w:val="00A556B9"/>
    <w:rsid w:val="00A62500"/>
    <w:rsid w:val="00A6386A"/>
    <w:rsid w:val="00A66623"/>
    <w:rsid w:val="00A86F60"/>
    <w:rsid w:val="00A91197"/>
    <w:rsid w:val="00A95635"/>
    <w:rsid w:val="00AA7758"/>
    <w:rsid w:val="00AC41A2"/>
    <w:rsid w:val="00AD6CCD"/>
    <w:rsid w:val="00AD746D"/>
    <w:rsid w:val="00AE422D"/>
    <w:rsid w:val="00AF48D0"/>
    <w:rsid w:val="00B01F85"/>
    <w:rsid w:val="00B1687E"/>
    <w:rsid w:val="00B16AE9"/>
    <w:rsid w:val="00B32680"/>
    <w:rsid w:val="00B645F1"/>
    <w:rsid w:val="00B74208"/>
    <w:rsid w:val="00B96EB9"/>
    <w:rsid w:val="00B9766D"/>
    <w:rsid w:val="00BC01F0"/>
    <w:rsid w:val="00BD1801"/>
    <w:rsid w:val="00BD4C92"/>
    <w:rsid w:val="00BE26AE"/>
    <w:rsid w:val="00BE312D"/>
    <w:rsid w:val="00BE3FA0"/>
    <w:rsid w:val="00BE49F8"/>
    <w:rsid w:val="00C16D99"/>
    <w:rsid w:val="00C30DA2"/>
    <w:rsid w:val="00C41FA6"/>
    <w:rsid w:val="00C47044"/>
    <w:rsid w:val="00C635A6"/>
    <w:rsid w:val="00C74A33"/>
    <w:rsid w:val="00C80ED7"/>
    <w:rsid w:val="00C91BA4"/>
    <w:rsid w:val="00CA41BF"/>
    <w:rsid w:val="00CD37BB"/>
    <w:rsid w:val="00CE373A"/>
    <w:rsid w:val="00CE6221"/>
    <w:rsid w:val="00CE7FA7"/>
    <w:rsid w:val="00CF797F"/>
    <w:rsid w:val="00D00942"/>
    <w:rsid w:val="00D070F5"/>
    <w:rsid w:val="00D22A9B"/>
    <w:rsid w:val="00D30809"/>
    <w:rsid w:val="00D32E3F"/>
    <w:rsid w:val="00D40F67"/>
    <w:rsid w:val="00D612C6"/>
    <w:rsid w:val="00D65352"/>
    <w:rsid w:val="00D65D3F"/>
    <w:rsid w:val="00D665AF"/>
    <w:rsid w:val="00D80216"/>
    <w:rsid w:val="00D94953"/>
    <w:rsid w:val="00DA19EC"/>
    <w:rsid w:val="00DB61F7"/>
    <w:rsid w:val="00DC1A5F"/>
    <w:rsid w:val="00DC2739"/>
    <w:rsid w:val="00DC361E"/>
    <w:rsid w:val="00DD06B2"/>
    <w:rsid w:val="00DD249E"/>
    <w:rsid w:val="00DE1904"/>
    <w:rsid w:val="00DF2AD7"/>
    <w:rsid w:val="00E12CCE"/>
    <w:rsid w:val="00E5336F"/>
    <w:rsid w:val="00E61151"/>
    <w:rsid w:val="00E631EE"/>
    <w:rsid w:val="00E636B7"/>
    <w:rsid w:val="00E766E1"/>
    <w:rsid w:val="00E76C9C"/>
    <w:rsid w:val="00E9180F"/>
    <w:rsid w:val="00EA1E30"/>
    <w:rsid w:val="00EC4124"/>
    <w:rsid w:val="00ED0143"/>
    <w:rsid w:val="00ED068C"/>
    <w:rsid w:val="00EF7FAE"/>
    <w:rsid w:val="00F26212"/>
    <w:rsid w:val="00F2762F"/>
    <w:rsid w:val="00F45A29"/>
    <w:rsid w:val="00F466D3"/>
    <w:rsid w:val="00F561CD"/>
    <w:rsid w:val="00F575F3"/>
    <w:rsid w:val="00F62EE9"/>
    <w:rsid w:val="00F7266B"/>
    <w:rsid w:val="00F751C6"/>
    <w:rsid w:val="00F8487D"/>
    <w:rsid w:val="00F86BEE"/>
    <w:rsid w:val="00FB0AF3"/>
    <w:rsid w:val="00FD0BAC"/>
    <w:rsid w:val="00FE7A71"/>
    <w:rsid w:val="00FF4E16"/>
    <w:rsid w:val="06CF3D70"/>
    <w:rsid w:val="09613F56"/>
    <w:rsid w:val="16F62845"/>
    <w:rsid w:val="18335F1D"/>
    <w:rsid w:val="223053CE"/>
    <w:rsid w:val="233C0FC5"/>
    <w:rsid w:val="3356760E"/>
    <w:rsid w:val="34971582"/>
    <w:rsid w:val="37465815"/>
    <w:rsid w:val="443A0438"/>
    <w:rsid w:val="496D4AA3"/>
    <w:rsid w:val="4B6616C0"/>
    <w:rsid w:val="4CED255F"/>
    <w:rsid w:val="52377DDC"/>
    <w:rsid w:val="536823D0"/>
    <w:rsid w:val="557B1045"/>
    <w:rsid w:val="55A51D68"/>
    <w:rsid w:val="59DB3E62"/>
    <w:rsid w:val="653B33E5"/>
    <w:rsid w:val="69326613"/>
    <w:rsid w:val="6E395939"/>
    <w:rsid w:val="7C4C3C12"/>
    <w:rsid w:val="7D5D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9EDCD"/>
  <w15:docId w15:val="{DE212B1D-87A8-4F55-9027-B21EA86C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nhideWhenUsed/>
    <w:qFormat/>
    <w:rsid w:val="00394770"/>
    <w:pPr>
      <w:widowControl/>
      <w:shd w:val="clear" w:color="auto" w:fill="FFFFFF"/>
      <w:spacing w:line="480" w:lineRule="exact"/>
      <w:ind w:firstLine="34"/>
    </w:pPr>
    <w:rPr>
      <w:rFonts w:ascii="宋体" w:eastAsia="宋体" w:hAnsi="宋体" w:cs="宋体"/>
      <w:kern w:val="0"/>
      <w:sz w:val="24"/>
      <w:szCs w:val="24"/>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customStyle="1" w:styleId="10">
    <w:name w:val="标题 1 字符"/>
    <w:basedOn w:val="a0"/>
    <w:link w:val="1"/>
    <w:uiPriority w:val="9"/>
    <w:rPr>
      <w:rFonts w:ascii="宋体" w:eastAsia="宋体" w:hAnsi="宋体" w:cs="宋体"/>
      <w:b/>
      <w:bCs/>
      <w:kern w:val="36"/>
      <w:sz w:val="48"/>
      <w:szCs w:val="48"/>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E456-90A8-43CF-BE41-D86C51FC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Akito Ivin</dc:creator>
  <cp:lastModifiedBy>Ivin Akito</cp:lastModifiedBy>
  <cp:revision>2</cp:revision>
  <cp:lastPrinted>2025-04-01T02:42:00Z</cp:lastPrinted>
  <dcterms:created xsi:type="dcterms:W3CDTF">2025-04-01T02:46:00Z</dcterms:created>
  <dcterms:modified xsi:type="dcterms:W3CDTF">2025-04-01T02:46:00Z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814D7E1489DF48AD9B47294B1E9356E8_12</vt:lpwstr>
  </property>
</Properties>
</file>